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3" w:rsidRPr="000B6323" w:rsidRDefault="002505F7" w:rsidP="000B6323">
      <w:pPr>
        <w:jc w:val="center"/>
        <w:rPr>
          <w:rFonts w:ascii="Comic Sans MS" w:eastAsia="Calibri" w:hAnsi="Comic Sans MS" w:cs="Times New Roman"/>
          <w:b/>
          <w:caps/>
          <w:u w:val="single"/>
        </w:rPr>
      </w:pPr>
      <w:r>
        <w:rPr>
          <w:rFonts w:ascii="Comic Sans MS" w:hAnsi="Comic Sans MS"/>
          <w:b/>
          <w:caps/>
          <w:u w:val="single"/>
        </w:rPr>
        <w:t xml:space="preserve">Statistics </w:t>
      </w:r>
      <w:r w:rsidR="002E64C7">
        <w:rPr>
          <w:rFonts w:ascii="Comic Sans MS" w:hAnsi="Comic Sans MS"/>
          <w:b/>
          <w:caps/>
          <w:u w:val="single"/>
        </w:rPr>
        <w:t>PROJECT</w:t>
      </w:r>
    </w:p>
    <w:p w:rsidR="000B6323" w:rsidRPr="000B6323" w:rsidRDefault="000B6323" w:rsidP="00440184">
      <w:pPr>
        <w:jc w:val="center"/>
        <w:rPr>
          <w:rFonts w:ascii="Comic Sans MS" w:eastAsia="Calibri" w:hAnsi="Comic Sans MS" w:cs="Times New Roman"/>
        </w:rPr>
      </w:pPr>
      <w:r w:rsidRPr="000B6323">
        <w:rPr>
          <w:rFonts w:ascii="Comic Sans MS" w:hAnsi="Comic Sans MS"/>
        </w:rPr>
        <w:t>Complete this task individually.</w:t>
      </w:r>
      <w:r w:rsidR="00E51CA1">
        <w:rPr>
          <w:rFonts w:ascii="Comic Sans MS" w:hAnsi="Comic Sans MS"/>
        </w:rPr>
        <w:t xml:space="preserve"> Due </w:t>
      </w:r>
      <w:r w:rsidR="00F926F8">
        <w:rPr>
          <w:rFonts w:ascii="Comic Sans MS" w:hAnsi="Comic Sans MS"/>
        </w:rPr>
        <w:t>October 16, 2018</w:t>
      </w:r>
      <w:r w:rsidR="0056491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0B6323" w:rsidRDefault="000B6323" w:rsidP="000B6323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hAnsi="Comic Sans MS"/>
        </w:rPr>
      </w:pPr>
      <w:r w:rsidRPr="000B6323">
        <w:rPr>
          <w:rFonts w:ascii="Comic Sans MS" w:eastAsia="Calibri" w:hAnsi="Comic Sans MS" w:cs="Times New Roman"/>
        </w:rPr>
        <w:t xml:space="preserve">Formulate </w:t>
      </w:r>
      <w:r w:rsidRPr="000B6323">
        <w:rPr>
          <w:rFonts w:ascii="Comic Sans MS" w:hAnsi="Comic Sans MS"/>
        </w:rPr>
        <w:t>2</w:t>
      </w:r>
      <w:r w:rsidRPr="000B6323">
        <w:rPr>
          <w:rFonts w:ascii="Comic Sans MS" w:eastAsia="Calibri" w:hAnsi="Comic Sans MS" w:cs="Times New Roman"/>
        </w:rPr>
        <w:t xml:space="preserve"> </w:t>
      </w:r>
      <w:r w:rsidR="00F926F8" w:rsidRPr="00F926F8">
        <w:rPr>
          <w:rFonts w:ascii="Comic Sans MS" w:eastAsia="Calibri" w:hAnsi="Comic Sans MS" w:cs="Times New Roman"/>
          <w:b/>
        </w:rPr>
        <w:t>well-written</w:t>
      </w:r>
      <w:r w:rsidR="00F926F8">
        <w:rPr>
          <w:rFonts w:ascii="Comic Sans MS" w:eastAsia="Calibri" w:hAnsi="Comic Sans MS" w:cs="Times New Roman"/>
        </w:rPr>
        <w:t xml:space="preserve"> </w:t>
      </w:r>
      <w:r w:rsidR="002505F7">
        <w:rPr>
          <w:rFonts w:ascii="Comic Sans MS" w:eastAsia="Calibri" w:hAnsi="Comic Sans MS" w:cs="Times New Roman"/>
        </w:rPr>
        <w:t xml:space="preserve">survey </w:t>
      </w:r>
      <w:r w:rsidRPr="000B6323">
        <w:rPr>
          <w:rFonts w:ascii="Comic Sans MS" w:eastAsia="Calibri" w:hAnsi="Comic Sans MS" w:cs="Times New Roman"/>
        </w:rPr>
        <w:t>question</w:t>
      </w:r>
      <w:r w:rsidRPr="000B6323">
        <w:rPr>
          <w:rFonts w:ascii="Comic Sans MS" w:hAnsi="Comic Sans MS"/>
        </w:rPr>
        <w:t>s</w:t>
      </w:r>
      <w:r w:rsidRPr="000B6323">
        <w:rPr>
          <w:rFonts w:ascii="Comic Sans MS" w:eastAsia="Calibri" w:hAnsi="Comic Sans MS" w:cs="Times New Roman"/>
        </w:rPr>
        <w:t xml:space="preserve"> that </w:t>
      </w:r>
      <w:r>
        <w:rPr>
          <w:rFonts w:ascii="Comic Sans MS" w:hAnsi="Comic Sans MS"/>
        </w:rPr>
        <w:t>can be</w:t>
      </w:r>
      <w:r w:rsidRPr="000B6323">
        <w:rPr>
          <w:rFonts w:ascii="Comic Sans MS" w:eastAsia="Calibri" w:hAnsi="Comic Sans MS" w:cs="Times New Roman"/>
        </w:rPr>
        <w:t xml:space="preserve"> answer</w:t>
      </w:r>
      <w:r>
        <w:rPr>
          <w:rFonts w:ascii="Comic Sans MS" w:hAnsi="Comic Sans MS"/>
        </w:rPr>
        <w:t>ed</w:t>
      </w:r>
      <w:r w:rsidRPr="000B6323">
        <w:rPr>
          <w:rFonts w:ascii="Comic Sans MS" w:eastAsia="Calibri" w:hAnsi="Comic Sans MS" w:cs="Times New Roman"/>
        </w:rPr>
        <w:t xml:space="preserve"> </w:t>
      </w:r>
      <w:r w:rsidR="002505F7">
        <w:rPr>
          <w:rFonts w:ascii="Comic Sans MS" w:eastAsia="Calibri" w:hAnsi="Comic Sans MS" w:cs="Times New Roman"/>
        </w:rPr>
        <w:t>by using a</w:t>
      </w:r>
      <w:r>
        <w:rPr>
          <w:rFonts w:ascii="Comic Sans MS" w:hAnsi="Comic Sans MS"/>
        </w:rPr>
        <w:t xml:space="preserve"> simple random sample</w:t>
      </w:r>
      <w:r w:rsidRPr="000B6323">
        <w:rPr>
          <w:rFonts w:ascii="Comic Sans MS" w:eastAsia="Calibri" w:hAnsi="Comic Sans MS" w:cs="Times New Roman"/>
        </w:rPr>
        <w:t xml:space="preserve">. </w:t>
      </w:r>
      <w:r w:rsidR="00564911">
        <w:rPr>
          <w:rFonts w:ascii="Comic Sans MS" w:hAnsi="Comic Sans MS"/>
        </w:rPr>
        <w:t>One question must be able to be answered in exactly 2 ways (yes/no, for/against, agree/disagree, etc.</w:t>
      </w:r>
      <w:r w:rsidR="00E51CA1">
        <w:rPr>
          <w:rFonts w:ascii="Comic Sans MS" w:hAnsi="Comic Sans MS"/>
        </w:rPr>
        <w:t xml:space="preserve"> and you will report a proportion, etc.</w:t>
      </w:r>
      <w:r w:rsidR="00564911">
        <w:rPr>
          <w:rFonts w:ascii="Comic Sans MS" w:hAnsi="Comic Sans MS"/>
        </w:rPr>
        <w:t>) and the other must be answered by some numerical measurement (test score, 1-10 rating scale, number of times…</w:t>
      </w:r>
      <w:r w:rsidR="00E51CA1">
        <w:rPr>
          <w:rFonts w:ascii="Comic Sans MS" w:hAnsi="Comic Sans MS"/>
        </w:rPr>
        <w:t xml:space="preserve"> and you will report a mean, etc.</w:t>
      </w:r>
      <w:r w:rsidR="00564911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Ask questions that are </w:t>
      </w:r>
      <w:r w:rsidRPr="000B6323">
        <w:rPr>
          <w:rFonts w:ascii="Comic Sans MS" w:hAnsi="Comic Sans MS"/>
          <w:i/>
        </w:rPr>
        <w:t xml:space="preserve">interesting </w:t>
      </w:r>
      <w:r>
        <w:rPr>
          <w:rFonts w:ascii="Comic Sans MS" w:hAnsi="Comic Sans MS"/>
        </w:rPr>
        <w:t>to you.</w:t>
      </w:r>
      <w:r w:rsidR="00564911">
        <w:rPr>
          <w:rFonts w:ascii="Comic Sans MS" w:hAnsi="Comic Sans MS"/>
        </w:rPr>
        <w:t xml:space="preserve">  </w:t>
      </w:r>
    </w:p>
    <w:p w:rsidR="000B6323" w:rsidRPr="00440184" w:rsidRDefault="000B6323" w:rsidP="00440184">
      <w:pPr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(YOU MUST SUBMIT QUESTIONS TO ME</w:t>
      </w:r>
      <w:r w:rsidR="002505F7">
        <w:rPr>
          <w:rFonts w:ascii="Comic Sans MS" w:hAnsi="Comic Sans MS"/>
        </w:rPr>
        <w:t xml:space="preserve"> IN WRITING</w:t>
      </w:r>
      <w:r>
        <w:rPr>
          <w:rFonts w:ascii="Comic Sans MS" w:hAnsi="Comic Sans MS"/>
        </w:rPr>
        <w:t xml:space="preserve"> </w:t>
      </w:r>
      <w:r w:rsidR="00440184">
        <w:rPr>
          <w:rFonts w:ascii="Comic Sans MS" w:hAnsi="Comic Sans MS"/>
        </w:rPr>
        <w:t>PRIOR TO COLLECTING DATA</w:t>
      </w:r>
      <w:r w:rsidR="00564911">
        <w:rPr>
          <w:rFonts w:ascii="Comic Sans MS" w:hAnsi="Comic Sans MS"/>
        </w:rPr>
        <w:t xml:space="preserve"> and questions are due by </w:t>
      </w:r>
      <w:r w:rsidR="00F926F8">
        <w:rPr>
          <w:rFonts w:ascii="Comic Sans MS" w:hAnsi="Comic Sans MS"/>
        </w:rPr>
        <w:t>Tuesday, October 2, 2018</w:t>
      </w:r>
      <w:r w:rsidR="00564911">
        <w:rPr>
          <w:rFonts w:ascii="Comic Sans MS" w:hAnsi="Comic Sans MS"/>
        </w:rPr>
        <w:t>.</w:t>
      </w:r>
      <w:r w:rsidR="00440184">
        <w:rPr>
          <w:rFonts w:ascii="Comic Sans MS" w:hAnsi="Comic Sans MS"/>
        </w:rPr>
        <w:t>)</w:t>
      </w:r>
    </w:p>
    <w:p w:rsidR="000B6323" w:rsidRDefault="000B6323" w:rsidP="000B6323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hAnsi="Comic Sans MS"/>
        </w:rPr>
      </w:pPr>
      <w:r w:rsidRPr="000B6323">
        <w:rPr>
          <w:rFonts w:ascii="Comic Sans MS" w:eastAsia="Calibri" w:hAnsi="Comic Sans MS" w:cs="Times New Roman"/>
        </w:rPr>
        <w:t>Describe your population and how you will ensure you</w:t>
      </w:r>
      <w:r>
        <w:rPr>
          <w:rFonts w:ascii="Comic Sans MS" w:hAnsi="Comic Sans MS"/>
        </w:rPr>
        <w:t xml:space="preserve"> collect a simple random sample.  </w:t>
      </w:r>
      <w:r w:rsidRPr="00564911">
        <w:rPr>
          <w:rFonts w:ascii="Comic Sans MS" w:hAnsi="Comic Sans MS"/>
          <w:b/>
        </w:rPr>
        <w:t>Estimate</w:t>
      </w:r>
      <w:r>
        <w:rPr>
          <w:rFonts w:ascii="Comic Sans MS" w:hAnsi="Comic Sans MS"/>
        </w:rPr>
        <w:t xml:space="preserve"> the </w:t>
      </w:r>
      <w:r w:rsidR="002505F7">
        <w:rPr>
          <w:rFonts w:ascii="Comic Sans MS" w:hAnsi="Comic Sans MS"/>
        </w:rPr>
        <w:t xml:space="preserve">shape of your </w:t>
      </w:r>
      <w:r>
        <w:rPr>
          <w:rFonts w:ascii="Comic Sans MS" w:hAnsi="Comic Sans MS"/>
        </w:rPr>
        <w:t xml:space="preserve">population </w:t>
      </w:r>
      <w:r w:rsidR="008B568E">
        <w:rPr>
          <w:rFonts w:ascii="Comic Sans MS" w:hAnsi="Comic Sans MS"/>
        </w:rPr>
        <w:t xml:space="preserve">distribution and the </w:t>
      </w:r>
      <w:r w:rsidR="002505F7">
        <w:rPr>
          <w:rFonts w:ascii="Comic Sans MS" w:hAnsi="Comic Sans MS"/>
        </w:rPr>
        <w:t xml:space="preserve">population </w:t>
      </w:r>
      <w:r w:rsidR="00E51CA1">
        <w:rPr>
          <w:rFonts w:ascii="Comic Sans MS" w:hAnsi="Comic Sans MS"/>
        </w:rPr>
        <w:t>number (parameters)</w:t>
      </w:r>
      <w:r>
        <w:rPr>
          <w:rFonts w:ascii="Comic Sans MS" w:hAnsi="Comic Sans MS"/>
        </w:rPr>
        <w:t xml:space="preserve"> to insure </w:t>
      </w:r>
      <w:r w:rsidR="002505F7">
        <w:rPr>
          <w:rFonts w:ascii="Comic Sans MS" w:hAnsi="Comic Sans MS"/>
        </w:rPr>
        <w:t>the proper number in your survey.</w:t>
      </w:r>
    </w:p>
    <w:p w:rsidR="000B6323" w:rsidRPr="000B6323" w:rsidRDefault="000B6323" w:rsidP="000B6323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>When determin</w:t>
      </w:r>
      <w:r w:rsidR="002505F7">
        <w:rPr>
          <w:rFonts w:ascii="Comic Sans MS" w:hAnsi="Comic Sans MS"/>
        </w:rPr>
        <w:t>ing the number in your sample</w:t>
      </w:r>
      <w:r w:rsidR="002E64C7">
        <w:rPr>
          <w:rFonts w:ascii="Comic Sans MS" w:hAnsi="Comic Sans MS"/>
        </w:rPr>
        <w:t xml:space="preserve"> for your</w:t>
      </w:r>
      <w:r w:rsidR="002E64C7" w:rsidRPr="00564911">
        <w:rPr>
          <w:rFonts w:ascii="Comic Sans MS" w:hAnsi="Comic Sans MS"/>
          <w:b/>
        </w:rPr>
        <w:t xml:space="preserve"> proportional </w:t>
      </w:r>
      <w:r w:rsidR="002E64C7">
        <w:rPr>
          <w:rFonts w:ascii="Comic Sans MS" w:hAnsi="Comic Sans MS"/>
        </w:rPr>
        <w:t>survey</w:t>
      </w:r>
      <w:r w:rsidR="002505F7">
        <w:rPr>
          <w:rFonts w:ascii="Comic Sans MS" w:hAnsi="Comic Sans MS"/>
        </w:rPr>
        <w:t>, make sure your</w:t>
      </w:r>
      <w:r>
        <w:rPr>
          <w:rFonts w:ascii="Comic Sans MS" w:hAnsi="Comic Sans MS"/>
        </w:rPr>
        <w:t xml:space="preserve"> margin of error </w:t>
      </w:r>
      <w:r w:rsidR="002505F7">
        <w:rPr>
          <w:rFonts w:ascii="Comic Sans MS" w:hAnsi="Comic Sans MS"/>
        </w:rPr>
        <w:t>is less than</w:t>
      </w:r>
      <w:r>
        <w:rPr>
          <w:rFonts w:ascii="Comic Sans MS" w:hAnsi="Comic Sans MS"/>
        </w:rPr>
        <w:t xml:space="preserve"> 13% using a 90% confidence interval.</w:t>
      </w:r>
      <w:r w:rsidR="002E64C7">
        <w:rPr>
          <w:rFonts w:ascii="Comic Sans MS" w:hAnsi="Comic Sans MS"/>
        </w:rPr>
        <w:t xml:space="preserve">  </w:t>
      </w:r>
    </w:p>
    <w:p w:rsidR="000B6323" w:rsidRPr="000B6323" w:rsidRDefault="000B6323" w:rsidP="000B6323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eastAsia="Calibri" w:hAnsi="Comic Sans MS" w:cs="Times New Roman"/>
        </w:rPr>
      </w:pPr>
      <w:r w:rsidRPr="000B6323">
        <w:rPr>
          <w:rFonts w:ascii="Comic Sans MS" w:eastAsia="Calibri" w:hAnsi="Comic Sans MS" w:cs="Times New Roman"/>
        </w:rPr>
        <w:t>Collect your data</w:t>
      </w:r>
      <w:r w:rsidR="00E51CA1">
        <w:rPr>
          <w:rFonts w:ascii="Comic Sans MS" w:eastAsia="Calibri" w:hAnsi="Comic Sans MS" w:cs="Times New Roman"/>
        </w:rPr>
        <w:t xml:space="preserve"> and show the data</w:t>
      </w:r>
      <w:r w:rsidRPr="000B6323">
        <w:rPr>
          <w:rFonts w:ascii="Comic Sans MS" w:eastAsia="Calibri" w:hAnsi="Comic Sans MS" w:cs="Times New Roman"/>
        </w:rPr>
        <w:t>.</w:t>
      </w:r>
    </w:p>
    <w:p w:rsidR="000B6323" w:rsidRDefault="000B6323" w:rsidP="000B6323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eastAsia="Calibri" w:hAnsi="Comic Sans MS" w:cs="Times New Roman"/>
        </w:rPr>
      </w:pPr>
      <w:r w:rsidRPr="000B6323">
        <w:rPr>
          <w:rFonts w:ascii="Comic Sans MS" w:eastAsia="Calibri" w:hAnsi="Comic Sans MS" w:cs="Times New Roman"/>
        </w:rPr>
        <w:t>Calculate s</w:t>
      </w:r>
      <w:r w:rsidR="002505F7">
        <w:rPr>
          <w:rFonts w:ascii="Comic Sans MS" w:eastAsia="Calibri" w:hAnsi="Comic Sans MS" w:cs="Times New Roman"/>
        </w:rPr>
        <w:t xml:space="preserve">ummary statistics for your data to include the following </w:t>
      </w:r>
    </w:p>
    <w:p w:rsidR="002505F7" w:rsidRDefault="002505F7" w:rsidP="002505F7">
      <w:pPr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MEAN SURVEY QUESTION</w:t>
      </w:r>
    </w:p>
    <w:p w:rsidR="002505F7" w:rsidRPr="002505F7" w:rsidRDefault="002505F7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 w:rsidRPr="002505F7">
        <w:rPr>
          <w:rFonts w:ascii="Comic Sans MS" w:eastAsia="Calibri" w:hAnsi="Comic Sans MS" w:cs="Times New Roman"/>
        </w:rPr>
        <w:t>5 Number Summary</w:t>
      </w:r>
    </w:p>
    <w:p w:rsidR="002505F7" w:rsidRDefault="002505F7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Box and Whisker Plot </w:t>
      </w:r>
    </w:p>
    <w:p w:rsidR="00E51CA1" w:rsidRDefault="00E51CA1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Appropriate Histogram</w:t>
      </w:r>
    </w:p>
    <w:p w:rsidR="002505F7" w:rsidRDefault="00E51CA1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Sample Mean</w:t>
      </w:r>
    </w:p>
    <w:p w:rsidR="00E51CA1" w:rsidRDefault="00E51CA1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Sample Standard Deviation</w:t>
      </w:r>
    </w:p>
    <w:p w:rsidR="00E51CA1" w:rsidRDefault="00E51CA1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Standard Error of the Mean (Standard Deviation of the Sample Means)</w:t>
      </w:r>
    </w:p>
    <w:p w:rsidR="002505F7" w:rsidRDefault="002505F7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Margin of Error</w:t>
      </w:r>
    </w:p>
    <w:p w:rsidR="002505F7" w:rsidRDefault="002505F7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Confidence Interval (95% Confidence Level)</w:t>
      </w:r>
      <w:r w:rsidR="00E51CA1">
        <w:rPr>
          <w:rFonts w:ascii="Comic Sans MS" w:eastAsia="Calibri" w:hAnsi="Comic Sans MS" w:cs="Times New Roman"/>
        </w:rPr>
        <w:t xml:space="preserve"> for the Population Mean</w:t>
      </w:r>
    </w:p>
    <w:p w:rsidR="002505F7" w:rsidRDefault="002505F7" w:rsidP="002505F7">
      <w:pPr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PROPORTIONAL SURVEY QUESTION</w:t>
      </w:r>
    </w:p>
    <w:p w:rsidR="002505F7" w:rsidRPr="002505F7" w:rsidRDefault="002505F7" w:rsidP="002505F7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alibri" w:hAnsi="Comic Sans MS" w:cs="Times New Roman"/>
        </w:rPr>
      </w:pPr>
      <w:r w:rsidRPr="002505F7">
        <w:rPr>
          <w:rFonts w:ascii="Comic Sans MS" w:eastAsia="Calibri" w:hAnsi="Comic Sans MS" w:cs="Times New Roman"/>
        </w:rPr>
        <w:t>Sample proportion</w:t>
      </w:r>
    </w:p>
    <w:p w:rsidR="002505F7" w:rsidRDefault="002505F7" w:rsidP="002505F7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Standard Error</w:t>
      </w:r>
    </w:p>
    <w:p w:rsidR="002505F7" w:rsidRDefault="002505F7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Margin of Error</w:t>
      </w:r>
    </w:p>
    <w:p w:rsidR="002505F7" w:rsidRPr="002505F7" w:rsidRDefault="00E51CA1" w:rsidP="002505F7">
      <w:pPr>
        <w:pStyle w:val="ListParagraph"/>
        <w:numPr>
          <w:ilvl w:val="0"/>
          <w:numId w:val="2"/>
        </w:numPr>
        <w:spacing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Confidence Interval (90</w:t>
      </w:r>
      <w:r w:rsidR="002505F7">
        <w:rPr>
          <w:rFonts w:ascii="Comic Sans MS" w:eastAsia="Calibri" w:hAnsi="Comic Sans MS" w:cs="Times New Roman"/>
        </w:rPr>
        <w:t>% Confidence Level)</w:t>
      </w:r>
    </w:p>
    <w:p w:rsidR="00D73D4B" w:rsidRDefault="00D73D4B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br w:type="page"/>
      </w:r>
    </w:p>
    <w:p w:rsidR="00D73D4B" w:rsidRDefault="00E51CA1" w:rsidP="009B660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lastRenderedPageBreak/>
        <w:t xml:space="preserve">For the Mean Survey Question:  </w:t>
      </w:r>
      <w:r w:rsidR="002505F7">
        <w:rPr>
          <w:rFonts w:ascii="Comic Sans MS" w:eastAsia="Calibri" w:hAnsi="Comic Sans MS" w:cs="Times New Roman"/>
        </w:rPr>
        <w:t>Create</w:t>
      </w:r>
      <w:r w:rsidR="00F926F8">
        <w:rPr>
          <w:rFonts w:ascii="Comic Sans MS" w:eastAsia="Calibri" w:hAnsi="Comic Sans MS" w:cs="Times New Roman"/>
        </w:rPr>
        <w:t xml:space="preserve"> your</w:t>
      </w:r>
      <w:r w:rsidR="002505F7">
        <w:rPr>
          <w:rFonts w:ascii="Comic Sans MS" w:eastAsia="Calibri" w:hAnsi="Comic Sans MS" w:cs="Times New Roman"/>
        </w:rPr>
        <w:t xml:space="preserve"> histogram with appropriate intervals.  </w:t>
      </w:r>
      <w:r w:rsidR="000B6323" w:rsidRPr="000B6323">
        <w:rPr>
          <w:rFonts w:ascii="Comic Sans MS" w:eastAsia="Calibri" w:hAnsi="Comic Sans MS" w:cs="Times New Roman"/>
        </w:rPr>
        <w:t xml:space="preserve"> </w:t>
      </w:r>
      <w:r w:rsidR="009B660D">
        <w:rPr>
          <w:rFonts w:ascii="Comic Sans MS" w:eastAsia="Calibri" w:hAnsi="Comic Sans MS" w:cs="Times New Roman"/>
        </w:rPr>
        <w:t xml:space="preserve">Are the conditions for the Central Limit Theorem met by the data in your survey?  Explain the implications of your results. </w:t>
      </w:r>
      <w:r w:rsidR="00D73D4B">
        <w:rPr>
          <w:rFonts w:ascii="Comic Sans MS" w:eastAsia="Calibri" w:hAnsi="Comic Sans MS" w:cs="Times New Roman"/>
        </w:rPr>
        <w:t xml:space="preserve"> </w:t>
      </w:r>
    </w:p>
    <w:p w:rsidR="00D73D4B" w:rsidRDefault="00D73D4B" w:rsidP="00D73D4B">
      <w:pPr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For the mean survey question</w:t>
      </w:r>
      <w:r w:rsidR="009B660D">
        <w:rPr>
          <w:rFonts w:ascii="Comic Sans MS" w:eastAsia="Calibri" w:hAnsi="Comic Sans MS" w:cs="Times New Roman"/>
        </w:rPr>
        <w:t>, pick two data points (1 above and 1 below the mean).  What is the probability that if you were to ra</w:t>
      </w:r>
      <w:r w:rsidR="002E64C7">
        <w:rPr>
          <w:rFonts w:ascii="Comic Sans MS" w:eastAsia="Calibri" w:hAnsi="Comic Sans MS" w:cs="Times New Roman"/>
        </w:rPr>
        <w:t>ndomly select one observation</w:t>
      </w:r>
      <w:r w:rsidR="009B660D">
        <w:rPr>
          <w:rFonts w:ascii="Comic Sans MS" w:eastAsia="Calibri" w:hAnsi="Comic Sans MS" w:cs="Times New Roman"/>
        </w:rPr>
        <w:t xml:space="preserve">, it would be between these data points?  </w:t>
      </w:r>
      <w:r w:rsidR="00E51CA1">
        <w:rPr>
          <w:rFonts w:ascii="Comic Sans MS" w:eastAsia="Calibri" w:hAnsi="Comic Sans MS" w:cs="Times New Roman"/>
        </w:rPr>
        <w:t xml:space="preserve">Answer this question using your exact data.  Then </w:t>
      </w:r>
      <w:r w:rsidR="00E51CA1" w:rsidRPr="00F926F8">
        <w:rPr>
          <w:rFonts w:ascii="Comic Sans MS" w:eastAsia="Calibri" w:hAnsi="Comic Sans MS" w:cs="Times New Roman"/>
          <w:b/>
        </w:rPr>
        <w:t>assume</w:t>
      </w:r>
      <w:r w:rsidR="00E51CA1">
        <w:rPr>
          <w:rFonts w:ascii="Comic Sans MS" w:eastAsia="Calibri" w:hAnsi="Comic Sans MS" w:cs="Times New Roman"/>
        </w:rPr>
        <w:t xml:space="preserve"> your data is normally distributed and answer the same question theoretically.  Compare and contrast the results.</w:t>
      </w:r>
    </w:p>
    <w:p w:rsidR="009B660D" w:rsidRPr="009B660D" w:rsidRDefault="00A779A4" w:rsidP="00D73D4B">
      <w:pPr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For the Proportional S</w:t>
      </w:r>
      <w:r w:rsidR="00D73D4B">
        <w:rPr>
          <w:rFonts w:ascii="Comic Sans MS" w:eastAsia="Calibri" w:hAnsi="Comic Sans MS" w:cs="Times New Roman"/>
        </w:rPr>
        <w:t xml:space="preserve">urvey question, assume that your sample proportion is the same as your population proportion.  Suppose you conducted another sample of the same size, what is the </w:t>
      </w:r>
      <w:r w:rsidR="00F926F8">
        <w:rPr>
          <w:rFonts w:ascii="Comic Sans MS" w:eastAsia="Calibri" w:hAnsi="Comic Sans MS" w:cs="Times New Roman"/>
        </w:rPr>
        <w:t xml:space="preserve">calculated </w:t>
      </w:r>
      <w:r w:rsidR="00D73D4B">
        <w:rPr>
          <w:rFonts w:ascii="Comic Sans MS" w:eastAsia="Calibri" w:hAnsi="Comic Sans MS" w:cs="Times New Roman"/>
        </w:rPr>
        <w:t xml:space="preserve">probability that exactly </w:t>
      </w:r>
      <w:r w:rsidR="00F926F8">
        <w:rPr>
          <w:rFonts w:ascii="Comic Sans MS" w:eastAsia="Calibri" w:hAnsi="Comic Sans MS" w:cs="Times New Roman"/>
        </w:rPr>
        <w:t>20</w:t>
      </w:r>
      <w:r w:rsidR="00D73D4B">
        <w:rPr>
          <w:rFonts w:ascii="Comic Sans MS" w:eastAsia="Calibri" w:hAnsi="Comic Sans MS" w:cs="Times New Roman"/>
        </w:rPr>
        <w:t xml:space="preserve"> “</w:t>
      </w:r>
      <w:r w:rsidR="00F926F8">
        <w:rPr>
          <w:rFonts w:ascii="Comic Sans MS" w:eastAsia="Calibri" w:hAnsi="Comic Sans MS" w:cs="Times New Roman"/>
        </w:rPr>
        <w:t>successes” will be</w:t>
      </w:r>
      <w:r w:rsidR="00BE6EDE">
        <w:rPr>
          <w:rFonts w:ascii="Comic Sans MS" w:eastAsia="Calibri" w:hAnsi="Comic Sans MS" w:cs="Times New Roman"/>
        </w:rPr>
        <w:t xml:space="preserve"> chosen</w:t>
      </w:r>
      <w:r>
        <w:rPr>
          <w:rFonts w:ascii="Comic Sans MS" w:eastAsia="Calibri" w:hAnsi="Comic Sans MS" w:cs="Times New Roman"/>
        </w:rPr>
        <w:t xml:space="preserve"> from your data</w:t>
      </w:r>
      <w:r w:rsidR="00D73D4B">
        <w:rPr>
          <w:rFonts w:ascii="Comic Sans MS" w:eastAsia="Calibri" w:hAnsi="Comic Sans MS" w:cs="Times New Roman"/>
        </w:rPr>
        <w:t xml:space="preserve">? </w:t>
      </w:r>
      <w:r w:rsidR="00F926F8">
        <w:rPr>
          <w:rFonts w:ascii="Comic Sans MS" w:eastAsia="Calibri" w:hAnsi="Comic Sans MS" w:cs="Times New Roman"/>
        </w:rPr>
        <w:t xml:space="preserve">  </w:t>
      </w:r>
    </w:p>
    <w:p w:rsidR="000B6323" w:rsidRPr="000B6323" w:rsidRDefault="009B660D" w:rsidP="000B6323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Assume that your statistics in #5 </w:t>
      </w:r>
      <w:r w:rsidR="002E64C7">
        <w:rPr>
          <w:rFonts w:ascii="Comic Sans MS" w:eastAsia="Calibri" w:hAnsi="Comic Sans MS" w:cs="Times New Roman"/>
        </w:rPr>
        <w:t>match</w:t>
      </w:r>
      <w:r>
        <w:rPr>
          <w:rFonts w:ascii="Comic Sans MS" w:eastAsia="Calibri" w:hAnsi="Comic Sans MS" w:cs="Times New Roman"/>
        </w:rPr>
        <w:t xml:space="preserve"> the actual parameters.  </w:t>
      </w:r>
      <w:r w:rsidR="000B6323" w:rsidRPr="009B660D">
        <w:rPr>
          <w:rFonts w:ascii="Comic Sans MS" w:eastAsia="Calibri" w:hAnsi="Comic Sans MS" w:cs="Times New Roman"/>
          <w:b/>
        </w:rPr>
        <w:t>Suppose</w:t>
      </w:r>
      <w:r w:rsidR="000B6323" w:rsidRPr="000B6323">
        <w:rPr>
          <w:rFonts w:ascii="Comic Sans MS" w:eastAsia="Calibri" w:hAnsi="Comic Sans MS" w:cs="Times New Roman"/>
        </w:rPr>
        <w:t xml:space="preserve"> </w:t>
      </w:r>
      <w:r w:rsidR="008B568E">
        <w:rPr>
          <w:rFonts w:ascii="Comic Sans MS" w:hAnsi="Comic Sans MS"/>
        </w:rPr>
        <w:t>you were to expand your sample</w:t>
      </w:r>
      <w:r w:rsidR="000B6323" w:rsidRPr="000B6323">
        <w:rPr>
          <w:rFonts w:ascii="Comic Sans MS" w:eastAsia="Calibri" w:hAnsi="Comic Sans MS" w:cs="Times New Roman"/>
        </w:rPr>
        <w:t xml:space="preserve">. If you plan to construct a 99% confidence interval and you wanted your margin of error to </w:t>
      </w:r>
      <w:r>
        <w:rPr>
          <w:rFonts w:ascii="Comic Sans MS" w:eastAsia="Calibri" w:hAnsi="Comic Sans MS" w:cs="Times New Roman"/>
        </w:rPr>
        <w:t>be</w:t>
      </w:r>
      <w:r w:rsidR="000B6323" w:rsidRPr="000B6323">
        <w:rPr>
          <w:rFonts w:ascii="Comic Sans MS" w:eastAsia="Calibri" w:hAnsi="Comic Sans MS" w:cs="Times New Roman"/>
        </w:rPr>
        <w:t xml:space="preserve"> less than 2 units from the mean </w:t>
      </w:r>
      <w:r w:rsidR="008B568E">
        <w:rPr>
          <w:rFonts w:ascii="Comic Sans MS" w:hAnsi="Comic Sans MS"/>
        </w:rPr>
        <w:t>or proportion</w:t>
      </w:r>
      <w:r w:rsidR="000B6323" w:rsidRPr="000B6323">
        <w:rPr>
          <w:rFonts w:ascii="Comic Sans MS" w:eastAsia="Calibri" w:hAnsi="Comic Sans MS" w:cs="Times New Roman"/>
        </w:rPr>
        <w:t>, how large would your sample need to be? Show your work. (</w:t>
      </w:r>
      <w:r>
        <w:rPr>
          <w:rFonts w:ascii="Comic Sans MS" w:eastAsia="Calibri" w:hAnsi="Comic Sans MS" w:cs="Times New Roman"/>
        </w:rPr>
        <w:t>Use your results from your data</w:t>
      </w:r>
      <w:r w:rsidR="00F926F8">
        <w:rPr>
          <w:rFonts w:ascii="Comic Sans MS" w:eastAsia="Calibri" w:hAnsi="Comic Sans MS" w:cs="Times New Roman"/>
        </w:rPr>
        <w:t>, and if 2 units is unreasonable, explain why and choose another value.</w:t>
      </w:r>
      <w:r w:rsidR="000B6323" w:rsidRPr="000B6323">
        <w:rPr>
          <w:rFonts w:ascii="Comic Sans MS" w:eastAsia="Calibri" w:hAnsi="Comic Sans MS" w:cs="Times New Roman"/>
        </w:rPr>
        <w:t>)</w:t>
      </w:r>
    </w:p>
    <w:p w:rsidR="00D73D4B" w:rsidRPr="000B6323" w:rsidRDefault="00D73D4B" w:rsidP="00D73D4B">
      <w:pPr>
        <w:spacing w:line="240" w:lineRule="auto"/>
        <w:ind w:left="720"/>
        <w:rPr>
          <w:rFonts w:ascii="Comic Sans MS" w:eastAsia="Calibri" w:hAnsi="Comic Sans MS" w:cs="Times New Roman"/>
        </w:rPr>
      </w:pPr>
    </w:p>
    <w:p w:rsidR="00AA7A19" w:rsidRPr="00D73D4B" w:rsidRDefault="000B6323">
      <w:pPr>
        <w:rPr>
          <w:rFonts w:ascii="Comic Sans MS" w:eastAsia="Calibri" w:hAnsi="Comic Sans MS" w:cs="Times New Roman"/>
          <w:b/>
        </w:rPr>
      </w:pPr>
      <w:r w:rsidRPr="00D73D4B">
        <w:rPr>
          <w:rFonts w:ascii="Comic Sans MS" w:eastAsia="Calibri" w:hAnsi="Comic Sans MS" w:cs="Times New Roman"/>
          <w:b/>
        </w:rPr>
        <w:t>Present your work either on a poster board or in the form of a paper.</w:t>
      </w:r>
      <w:bookmarkStart w:id="0" w:name="_GoBack"/>
      <w:bookmarkEnd w:id="0"/>
    </w:p>
    <w:sectPr w:rsidR="00AA7A19" w:rsidRPr="00D73D4B" w:rsidSect="00A779A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5E5"/>
    <w:multiLevelType w:val="hybridMultilevel"/>
    <w:tmpl w:val="FD5A0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234C1"/>
    <w:multiLevelType w:val="hybridMultilevel"/>
    <w:tmpl w:val="F804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51162"/>
    <w:multiLevelType w:val="hybridMultilevel"/>
    <w:tmpl w:val="7696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4F65F4"/>
    <w:multiLevelType w:val="hybridMultilevel"/>
    <w:tmpl w:val="BF76A65E"/>
    <w:lvl w:ilvl="0" w:tplc="CFC67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207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23"/>
    <w:rsid w:val="00006390"/>
    <w:rsid w:val="000114FD"/>
    <w:rsid w:val="00043229"/>
    <w:rsid w:val="00073F08"/>
    <w:rsid w:val="00084342"/>
    <w:rsid w:val="00097BBB"/>
    <w:rsid w:val="000B1B40"/>
    <w:rsid w:val="000B6323"/>
    <w:rsid w:val="000C49A1"/>
    <w:rsid w:val="000E7185"/>
    <w:rsid w:val="00131641"/>
    <w:rsid w:val="00145D70"/>
    <w:rsid w:val="00173CED"/>
    <w:rsid w:val="00182299"/>
    <w:rsid w:val="00197D1B"/>
    <w:rsid w:val="001E1B75"/>
    <w:rsid w:val="001F528D"/>
    <w:rsid w:val="0020682B"/>
    <w:rsid w:val="00241757"/>
    <w:rsid w:val="002505F7"/>
    <w:rsid w:val="002A7889"/>
    <w:rsid w:val="002B6E40"/>
    <w:rsid w:val="002E2EDB"/>
    <w:rsid w:val="002E64C7"/>
    <w:rsid w:val="002F7D6E"/>
    <w:rsid w:val="00343F24"/>
    <w:rsid w:val="00357430"/>
    <w:rsid w:val="00372BE5"/>
    <w:rsid w:val="003827E7"/>
    <w:rsid w:val="00390B10"/>
    <w:rsid w:val="003A1A4F"/>
    <w:rsid w:val="003A7885"/>
    <w:rsid w:val="003B1FA3"/>
    <w:rsid w:val="003C5BA8"/>
    <w:rsid w:val="003F1C82"/>
    <w:rsid w:val="00440184"/>
    <w:rsid w:val="00460493"/>
    <w:rsid w:val="00480799"/>
    <w:rsid w:val="004B333E"/>
    <w:rsid w:val="004C596D"/>
    <w:rsid w:val="004D4D02"/>
    <w:rsid w:val="004F3CEB"/>
    <w:rsid w:val="00504D86"/>
    <w:rsid w:val="0051130F"/>
    <w:rsid w:val="00564911"/>
    <w:rsid w:val="00591EDB"/>
    <w:rsid w:val="005E67AC"/>
    <w:rsid w:val="005E75B9"/>
    <w:rsid w:val="005F2219"/>
    <w:rsid w:val="00613417"/>
    <w:rsid w:val="006516AE"/>
    <w:rsid w:val="00670757"/>
    <w:rsid w:val="00674DA9"/>
    <w:rsid w:val="0067612A"/>
    <w:rsid w:val="00690769"/>
    <w:rsid w:val="006B6036"/>
    <w:rsid w:val="006B66CC"/>
    <w:rsid w:val="006D1FFD"/>
    <w:rsid w:val="006E1694"/>
    <w:rsid w:val="007001BA"/>
    <w:rsid w:val="00761F6B"/>
    <w:rsid w:val="00807BAE"/>
    <w:rsid w:val="00830600"/>
    <w:rsid w:val="00895037"/>
    <w:rsid w:val="008B568E"/>
    <w:rsid w:val="008F1D4A"/>
    <w:rsid w:val="0092118F"/>
    <w:rsid w:val="0094502F"/>
    <w:rsid w:val="00980CE8"/>
    <w:rsid w:val="009A46EC"/>
    <w:rsid w:val="009B660D"/>
    <w:rsid w:val="009C2D49"/>
    <w:rsid w:val="009D54A6"/>
    <w:rsid w:val="009F35A5"/>
    <w:rsid w:val="00A17D54"/>
    <w:rsid w:val="00A27A67"/>
    <w:rsid w:val="00A34B0B"/>
    <w:rsid w:val="00A40346"/>
    <w:rsid w:val="00A52574"/>
    <w:rsid w:val="00A779A4"/>
    <w:rsid w:val="00AA7A19"/>
    <w:rsid w:val="00B339CE"/>
    <w:rsid w:val="00B43405"/>
    <w:rsid w:val="00B64953"/>
    <w:rsid w:val="00B75090"/>
    <w:rsid w:val="00BA2CFE"/>
    <w:rsid w:val="00BE629B"/>
    <w:rsid w:val="00BE6EDE"/>
    <w:rsid w:val="00C2386A"/>
    <w:rsid w:val="00C46E16"/>
    <w:rsid w:val="00CA5186"/>
    <w:rsid w:val="00CB1659"/>
    <w:rsid w:val="00CB344B"/>
    <w:rsid w:val="00D5698C"/>
    <w:rsid w:val="00D56CC3"/>
    <w:rsid w:val="00D67784"/>
    <w:rsid w:val="00D73D4B"/>
    <w:rsid w:val="00E00499"/>
    <w:rsid w:val="00E13A0A"/>
    <w:rsid w:val="00E23981"/>
    <w:rsid w:val="00E36C2D"/>
    <w:rsid w:val="00E51CA1"/>
    <w:rsid w:val="00E60A14"/>
    <w:rsid w:val="00E61D31"/>
    <w:rsid w:val="00E97ADE"/>
    <w:rsid w:val="00EC5646"/>
    <w:rsid w:val="00EC79AD"/>
    <w:rsid w:val="00F14ADC"/>
    <w:rsid w:val="00F26692"/>
    <w:rsid w:val="00F57835"/>
    <w:rsid w:val="00F926F8"/>
    <w:rsid w:val="00FA3397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C544"/>
  <w15:docId w15:val="{34B96273-D892-4537-8D62-CF95991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Deborah Poss</cp:lastModifiedBy>
  <cp:revision>3</cp:revision>
  <cp:lastPrinted>2017-09-04T19:14:00Z</cp:lastPrinted>
  <dcterms:created xsi:type="dcterms:W3CDTF">2017-09-04T19:14:00Z</dcterms:created>
  <dcterms:modified xsi:type="dcterms:W3CDTF">2018-09-19T05:27:00Z</dcterms:modified>
</cp:coreProperties>
</file>